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28AA7" w14:textId="77777777" w:rsidR="00D94065" w:rsidRPr="00D94065" w:rsidRDefault="00D94065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b/>
          <w:bCs/>
          <w:color w:val="000000"/>
          <w:sz w:val="23"/>
          <w:szCs w:val="23"/>
        </w:rPr>
        <w:t>Classified Staff Council (CSC)</w:t>
      </w:r>
    </w:p>
    <w:p w14:paraId="249DDDF2" w14:textId="1B4F6CE9" w:rsidR="00D94065" w:rsidRPr="00D94065" w:rsidRDefault="00AD2411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Tuesday, </w:t>
      </w:r>
      <w:r w:rsidR="00F86487">
        <w:rPr>
          <w:rFonts w:ascii="Arial" w:eastAsia="Times New Roman" w:hAnsi="Arial" w:cs="Arial"/>
          <w:b/>
          <w:bCs/>
          <w:color w:val="000000"/>
          <w:sz w:val="23"/>
          <w:szCs w:val="23"/>
        </w:rPr>
        <w:t>February 10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</w:t>
      </w:r>
      <w:r w:rsidR="00F86487">
        <w:rPr>
          <w:rFonts w:ascii="Arial" w:eastAsia="Times New Roman" w:hAnsi="Arial" w:cs="Arial"/>
          <w:b/>
          <w:bCs/>
          <w:color w:val="000000"/>
          <w:sz w:val="23"/>
          <w:szCs w:val="23"/>
        </w:rPr>
        <w:t>5</w:t>
      </w:r>
    </w:p>
    <w:p w14:paraId="57584602" w14:textId="77777777" w:rsidR="00D94065" w:rsidRPr="00D94065" w:rsidRDefault="00D94065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b/>
          <w:bCs/>
          <w:color w:val="000000"/>
          <w:sz w:val="23"/>
          <w:szCs w:val="23"/>
        </w:rPr>
        <w:t>2:00 - 3:00 pm</w:t>
      </w:r>
    </w:p>
    <w:p w14:paraId="7082A44C" w14:textId="77777777" w:rsidR="00D94065" w:rsidRPr="00D94065" w:rsidRDefault="00D94065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b/>
          <w:bCs/>
          <w:color w:val="000000"/>
          <w:sz w:val="23"/>
          <w:szCs w:val="23"/>
        </w:rPr>
        <w:t>UW-La Crosse, Room 325 Graff Main Hall</w:t>
      </w:r>
    </w:p>
    <w:p w14:paraId="5EE5F530" w14:textId="77777777" w:rsidR="00D94065" w:rsidRPr="00D94065" w:rsidRDefault="00D94065" w:rsidP="00D94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C1CC3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I. Call to Order</w:t>
      </w:r>
    </w:p>
    <w:p w14:paraId="00E83504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69B90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 xml:space="preserve">II. Roll Call </w:t>
      </w:r>
    </w:p>
    <w:p w14:paraId="1ACADD99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A4064E" w14:textId="77777777" w:rsidR="00D94065" w:rsidRDefault="00D94065" w:rsidP="00D9406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III. Approval of Minutes</w:t>
      </w:r>
    </w:p>
    <w:p w14:paraId="5111D4E0" w14:textId="5EEBC2E7" w:rsidR="00F86487" w:rsidRPr="00F86487" w:rsidRDefault="00F86487" w:rsidP="00F86487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November, December, January</w:t>
      </w:r>
    </w:p>
    <w:p w14:paraId="4A5DA2E5" w14:textId="77777777" w:rsidR="00D93DD9" w:rsidRDefault="00D93DD9" w:rsidP="00D9406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</w:p>
    <w:p w14:paraId="7692C25D" w14:textId="025538FA" w:rsidR="00D94065" w:rsidRDefault="00D93DD9" w:rsidP="00D93DD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IV. Treasurer’s Report</w:t>
      </w:r>
    </w:p>
    <w:p w14:paraId="50BEE412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B3F8F" w14:textId="15A11354" w:rsidR="00EE4620" w:rsidRDefault="00D94065" w:rsidP="0097106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V. Old Business</w:t>
      </w:r>
      <w:r w:rsidR="00D8444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17C0135B" w14:textId="7B5405CA" w:rsidR="00AD2411" w:rsidRDefault="00F86487" w:rsidP="00F8648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 Reading of Bylaws Changes to add Two Committees</w:t>
      </w:r>
    </w:p>
    <w:p w14:paraId="5DCF78A4" w14:textId="7C01DE69" w:rsidR="00F86487" w:rsidRDefault="00F86487" w:rsidP="00F8648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Review of Grievance Policy and Impartial Hearing Committee</w:t>
      </w:r>
    </w:p>
    <w:p w14:paraId="616F0AE5" w14:textId="186566F1" w:rsidR="00F86487" w:rsidRDefault="00F86487" w:rsidP="00F8648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from Nominating Committee:</w:t>
      </w:r>
    </w:p>
    <w:p w14:paraId="6EBE5F92" w14:textId="5A9DCB7D" w:rsidR="00F86487" w:rsidRDefault="00F86487" w:rsidP="00F86487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Classified Excellence Award</w:t>
      </w:r>
    </w:p>
    <w:p w14:paraId="052AEB9E" w14:textId="3F1AB0CD" w:rsidR="00F86487" w:rsidRDefault="00F86487" w:rsidP="00F86487">
      <w:pPr>
        <w:pStyle w:val="ListParagraph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Elections</w:t>
      </w:r>
    </w:p>
    <w:p w14:paraId="72945200" w14:textId="6616DCCE" w:rsidR="00F86487" w:rsidRPr="00F86487" w:rsidRDefault="00F86487" w:rsidP="00F8648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Address concerns about Updates on UPS – Notifications and Hearings</w:t>
      </w:r>
    </w:p>
    <w:p w14:paraId="5F7E84C0" w14:textId="77777777" w:rsidR="00D93DD9" w:rsidRDefault="00AD2411" w:rsidP="0097106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VI</w:t>
      </w:r>
      <w:r w:rsidR="00D93DD9">
        <w:rPr>
          <w:rFonts w:ascii="Arial" w:eastAsia="Times New Roman" w:hAnsi="Arial" w:cs="Arial"/>
          <w:color w:val="000000"/>
          <w:sz w:val="23"/>
          <w:szCs w:val="23"/>
        </w:rPr>
        <w:t>I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.  </w:t>
      </w:r>
      <w:r w:rsidR="00D93DD9">
        <w:rPr>
          <w:rFonts w:ascii="Arial" w:eastAsia="Times New Roman" w:hAnsi="Arial" w:cs="Arial"/>
          <w:color w:val="000000"/>
          <w:sz w:val="23"/>
          <w:szCs w:val="23"/>
        </w:rPr>
        <w:t>New Business</w:t>
      </w:r>
    </w:p>
    <w:p w14:paraId="1621A8A6" w14:textId="3F719D1E" w:rsidR="00F86487" w:rsidRDefault="00F86487" w:rsidP="00F86487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Summary of Items to note from Budget 101</w:t>
      </w:r>
    </w:p>
    <w:p w14:paraId="6F197A31" w14:textId="6D079AAE" w:rsidR="00F86487" w:rsidRPr="00F86487" w:rsidRDefault="00F86487" w:rsidP="00F86487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Discussion of Budget reductions, and any information shared from Administration.</w:t>
      </w:r>
    </w:p>
    <w:p w14:paraId="17E849E6" w14:textId="77777777" w:rsidR="00AD2411" w:rsidRDefault="00AD2411" w:rsidP="00F86487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2032D75F" w14:textId="72753044" w:rsidR="00AD2411" w:rsidRPr="00AD2411" w:rsidRDefault="00D93DD9" w:rsidP="00AD241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VIII.</w:t>
      </w:r>
      <w:r w:rsidR="00AD2411">
        <w:rPr>
          <w:rFonts w:ascii="Arial" w:eastAsia="Times New Roman" w:hAnsi="Arial" w:cs="Arial"/>
          <w:color w:val="000000"/>
          <w:sz w:val="23"/>
          <w:szCs w:val="23"/>
        </w:rPr>
        <w:t xml:space="preserve">  Other</w:t>
      </w:r>
    </w:p>
    <w:p w14:paraId="46FE5F76" w14:textId="77777777" w:rsidR="00AD2411" w:rsidRPr="00AD2411" w:rsidRDefault="00AD2411" w:rsidP="00AD241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41F48188" w14:textId="77777777" w:rsidR="00AD2411" w:rsidRPr="00AD2411" w:rsidRDefault="00AD2411" w:rsidP="00AD241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bookmarkStart w:id="0" w:name="_GoBack"/>
      <w:bookmarkEnd w:id="0"/>
    </w:p>
    <w:p w14:paraId="04565ED3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0798E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VII. Adjourn</w:t>
      </w:r>
    </w:p>
    <w:p w14:paraId="5BC3F934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C17B6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Classified Staff are allowed to attend Classified Staff Council meetings. Please talk with your supervisor to ensure office/work coverage.</w:t>
      </w:r>
    </w:p>
    <w:p w14:paraId="04665B91" w14:textId="77777777" w:rsidR="00AD62DF" w:rsidRDefault="00AD62DF"/>
    <w:sectPr w:rsidR="00AD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032"/>
    <w:multiLevelType w:val="hybridMultilevel"/>
    <w:tmpl w:val="23EE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12FC"/>
    <w:multiLevelType w:val="hybridMultilevel"/>
    <w:tmpl w:val="1CBCB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901EEA"/>
    <w:multiLevelType w:val="hybridMultilevel"/>
    <w:tmpl w:val="3DCC3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4F1F79"/>
    <w:multiLevelType w:val="hybridMultilevel"/>
    <w:tmpl w:val="25C07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4A2AF9"/>
    <w:multiLevelType w:val="multilevel"/>
    <w:tmpl w:val="9926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42962"/>
    <w:multiLevelType w:val="multilevel"/>
    <w:tmpl w:val="7B86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05BC1"/>
    <w:multiLevelType w:val="hybridMultilevel"/>
    <w:tmpl w:val="BEDC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517C83"/>
    <w:multiLevelType w:val="hybridMultilevel"/>
    <w:tmpl w:val="160E7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2C3660"/>
    <w:multiLevelType w:val="hybridMultilevel"/>
    <w:tmpl w:val="8160C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5305D2"/>
    <w:multiLevelType w:val="multilevel"/>
    <w:tmpl w:val="E190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BE5CDD"/>
    <w:multiLevelType w:val="hybridMultilevel"/>
    <w:tmpl w:val="CAE6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B462B0"/>
    <w:multiLevelType w:val="hybridMultilevel"/>
    <w:tmpl w:val="7BCA9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65"/>
    <w:rsid w:val="001B306E"/>
    <w:rsid w:val="00971066"/>
    <w:rsid w:val="00A71FB8"/>
    <w:rsid w:val="00AD2411"/>
    <w:rsid w:val="00AD62DF"/>
    <w:rsid w:val="00AE6859"/>
    <w:rsid w:val="00B07654"/>
    <w:rsid w:val="00CE5074"/>
    <w:rsid w:val="00D82DB9"/>
    <w:rsid w:val="00D84441"/>
    <w:rsid w:val="00D93DD9"/>
    <w:rsid w:val="00D94065"/>
    <w:rsid w:val="00EE4620"/>
    <w:rsid w:val="00F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9DA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Robert K</dc:creator>
  <cp:keywords/>
  <dc:description/>
  <cp:lastModifiedBy>Karoline Auby</cp:lastModifiedBy>
  <cp:revision>2</cp:revision>
  <cp:lastPrinted>2013-11-11T22:49:00Z</cp:lastPrinted>
  <dcterms:created xsi:type="dcterms:W3CDTF">2015-02-03T20:27:00Z</dcterms:created>
  <dcterms:modified xsi:type="dcterms:W3CDTF">2015-02-03T20:27:00Z</dcterms:modified>
</cp:coreProperties>
</file>