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6pt;margin-top:36pt;width:540pt;height:86.25pt;mso-position-horizontal-relative:page;mso-position-vertical-relative:page;z-index:1048" coordorigin="720,720" coordsize="10800,1725">
            <v:shape style="position:absolute;left:720;top:720;width:10800;height:1725" type="#_x0000_t75" stroked="false">
              <v:imagedata r:id="rId5" o:title=""/>
            </v:shape>
            <v:shape style="position:absolute;left:1020;top:1020;width:10255;height:1296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169"/>
        <w:ind w:left="432" w:right="0" w:firstLine="0"/>
        <w:jc w:val="left"/>
        <w:rPr>
          <w:sz w:val="144"/>
        </w:rPr>
      </w:pPr>
      <w:r>
        <w:rPr>
          <w:sz w:val="144"/>
        </w:rPr>
        <w:t>"5Rs" for Masks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40" w:lineRule="auto" w:before="371" w:after="0"/>
        <w:ind w:left="810" w:right="0" w:hanging="690"/>
        <w:jc w:val="left"/>
        <w:rPr>
          <w:sz w:val="62"/>
        </w:rPr>
      </w:pPr>
      <w:r>
        <w:rPr>
          <w:b/>
          <w:sz w:val="62"/>
        </w:rPr>
        <w:t>Remind- </w:t>
      </w:r>
      <w:r>
        <w:rPr>
          <w:sz w:val="62"/>
        </w:rPr>
        <w:t>visitor of</w:t>
      </w:r>
      <w:r>
        <w:rPr>
          <w:spacing w:val="-4"/>
          <w:sz w:val="62"/>
        </w:rPr>
        <w:t> </w:t>
      </w:r>
      <w:r>
        <w:rPr>
          <w:sz w:val="62"/>
        </w:rPr>
        <w:t>requirements.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59" w:lineRule="auto" w:before="295" w:after="0"/>
        <w:ind w:left="120" w:right="1130" w:firstLine="0"/>
        <w:jc w:val="left"/>
        <w:rPr>
          <w:sz w:val="62"/>
        </w:rPr>
      </w:pPr>
      <w:r>
        <w:rPr>
          <w:b/>
          <w:sz w:val="62"/>
        </w:rPr>
        <w:t>Request- </w:t>
      </w:r>
      <w:r>
        <w:rPr>
          <w:sz w:val="62"/>
        </w:rPr>
        <w:t>visitors to wear a</w:t>
      </w:r>
      <w:r>
        <w:rPr>
          <w:spacing w:val="-13"/>
          <w:sz w:val="62"/>
        </w:rPr>
        <w:t> </w:t>
      </w:r>
      <w:r>
        <w:rPr>
          <w:sz w:val="62"/>
        </w:rPr>
        <w:t>face covering.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59" w:lineRule="auto" w:before="239" w:after="0"/>
        <w:ind w:left="119" w:right="231" w:firstLine="1"/>
        <w:jc w:val="left"/>
        <w:rPr>
          <w:sz w:val="62"/>
        </w:rPr>
      </w:pPr>
      <w:r>
        <w:rPr>
          <w:b/>
          <w:sz w:val="62"/>
        </w:rPr>
        <w:t>Retrieve- </w:t>
      </w:r>
      <w:r>
        <w:rPr>
          <w:sz w:val="62"/>
        </w:rPr>
        <w:t>a face covering for them or give them location instructions. Ask a supervisor for assistance with the situation if needed.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59" w:lineRule="auto" w:before="236" w:after="0"/>
        <w:ind w:left="118" w:right="1024" w:firstLine="1"/>
        <w:jc w:val="both"/>
        <w:rPr>
          <w:sz w:val="62"/>
        </w:rPr>
      </w:pPr>
      <w:r>
        <w:rPr>
          <w:b/>
          <w:sz w:val="62"/>
        </w:rPr>
        <w:t>Remove- </w:t>
      </w:r>
      <w:r>
        <w:rPr>
          <w:sz w:val="62"/>
        </w:rPr>
        <w:t>ask visitor to leave</w:t>
      </w:r>
      <w:r>
        <w:rPr>
          <w:spacing w:val="-13"/>
          <w:sz w:val="62"/>
        </w:rPr>
        <w:t> </w:t>
      </w:r>
      <w:r>
        <w:rPr>
          <w:sz w:val="62"/>
        </w:rPr>
        <w:t>the area and contact RA, supervisor or University Police if they</w:t>
      </w:r>
      <w:r>
        <w:rPr>
          <w:spacing w:val="-2"/>
          <w:sz w:val="62"/>
        </w:rPr>
        <w:t> </w:t>
      </w:r>
      <w:r>
        <w:rPr>
          <w:sz w:val="62"/>
        </w:rPr>
        <w:t>refuse.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241" w:after="0"/>
        <w:ind w:left="809" w:right="0" w:hanging="691"/>
        <w:jc w:val="left"/>
        <w:rPr>
          <w:sz w:val="6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3557904</wp:posOffset>
            </wp:positionH>
            <wp:positionV relativeFrom="paragraph">
              <wp:posOffset>670441</wp:posOffset>
            </wp:positionV>
            <wp:extent cx="639700" cy="351377"/>
            <wp:effectExtent l="0" t="0" r="0" b="0"/>
            <wp:wrapTopAndBottom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00" cy="351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62"/>
        </w:rPr>
        <w:t>Report- </w:t>
      </w:r>
      <w:r>
        <w:rPr>
          <w:sz w:val="62"/>
        </w:rPr>
        <w:t>document</w:t>
      </w:r>
      <w:r>
        <w:rPr>
          <w:spacing w:val="-5"/>
          <w:sz w:val="62"/>
        </w:rPr>
        <w:t> </w:t>
      </w:r>
      <w:r>
        <w:rPr>
          <w:sz w:val="62"/>
        </w:rPr>
        <w:t>non-compliance.</w:t>
      </w:r>
    </w:p>
    <w:p>
      <w:pPr>
        <w:spacing w:before="0"/>
        <w:ind w:left="4859" w:right="4578" w:firstLine="0"/>
        <w:jc w:val="center"/>
        <w:rPr>
          <w:rFonts w:ascii="Oswald"/>
          <w:sz w:val="22"/>
        </w:rPr>
      </w:pPr>
      <w:r>
        <w:rPr>
          <w:rFonts w:ascii="Oswald"/>
          <w:color w:val="A6A6A6"/>
          <w:sz w:val="22"/>
        </w:rPr>
        <w:t>uwlax.edu/covid</w:t>
      </w:r>
    </w:p>
    <w:sectPr>
      <w:type w:val="continuous"/>
      <w:pgSz w:w="12240" w:h="15840"/>
      <w:pgMar w:top="720" w:bottom="280" w:left="6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Oswald">
    <w:altName w:val="Oswald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10" w:hanging="691"/>
        <w:jc w:val="left"/>
      </w:pPr>
      <w:rPr>
        <w:rFonts w:hint="default" w:ascii="Arial" w:hAnsi="Arial" w:eastAsia="Arial" w:cs="Arial"/>
        <w:b/>
        <w:bCs/>
        <w:spacing w:val="0"/>
        <w:w w:val="99"/>
        <w:sz w:val="62"/>
        <w:szCs w:val="6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14" w:hanging="69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08" w:hanging="69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02" w:hanging="69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96" w:hanging="69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90" w:hanging="69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84" w:hanging="69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78" w:hanging="69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72" w:hanging="69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62"/>
      <w:szCs w:val="6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36"/>
      <w:ind w:left="118" w:firstLine="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Dutcher</dc:creator>
  <dcterms:created xsi:type="dcterms:W3CDTF">2020-08-21T16:07:07Z</dcterms:created>
  <dcterms:modified xsi:type="dcterms:W3CDTF">2020-08-21T16:07:07Z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2020-08-21T00:00:00Z</vt:filetime>
  </property>
</Properties>
</file>